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A0" w:rsidRDefault="006016A0" w:rsidP="00933387">
      <w:pPr>
        <w:spacing w:before="157"/>
        <w:ind w:right="4"/>
        <w:rPr>
          <w:rFonts w:asciiTheme="minorHAnsi" w:hAnsiTheme="minorHAnsi" w:cstheme="minorHAnsi"/>
          <w:b/>
          <w:caps/>
          <w:sz w:val="24"/>
        </w:rPr>
      </w:pPr>
      <w:r>
        <w:rPr>
          <w:rFonts w:asciiTheme="minorHAnsi" w:hAnsiTheme="minorHAnsi" w:cstheme="minorHAnsi"/>
          <w:b/>
          <w:caps/>
          <w:sz w:val="24"/>
        </w:rPr>
        <w:t xml:space="preserve">                                                             </w:t>
      </w:r>
      <w:r w:rsidR="00933387">
        <w:rPr>
          <w:rFonts w:asciiTheme="minorHAnsi" w:hAnsiTheme="minorHAnsi" w:cstheme="minorHAnsi"/>
          <w:b/>
          <w:caps/>
          <w:sz w:val="24"/>
        </w:rPr>
        <w:t xml:space="preserve">3:6 </w:t>
      </w:r>
      <w:r>
        <w:rPr>
          <w:rFonts w:asciiTheme="minorHAnsi" w:hAnsiTheme="minorHAnsi" w:cstheme="minorHAnsi"/>
          <w:b/>
          <w:caps/>
          <w:sz w:val="24"/>
        </w:rPr>
        <w:t>digitalisation of business</w:t>
      </w:r>
    </w:p>
    <w:p w:rsidR="006016A0" w:rsidRDefault="006016A0" w:rsidP="006016A0">
      <w:pPr>
        <w:ind w:left="1080"/>
        <w:jc w:val="both"/>
        <w:rPr>
          <w:rFonts w:asciiTheme="minorHAnsi" w:hAnsiTheme="minorHAnsi" w:cstheme="minorHAnsi"/>
          <w:sz w:val="24"/>
        </w:rPr>
      </w:pPr>
    </w:p>
    <w:p w:rsidR="00151A97" w:rsidRPr="00151A97" w:rsidRDefault="00151A97" w:rsidP="00151A97">
      <w:pPr>
        <w:jc w:val="both"/>
        <w:rPr>
          <w:rFonts w:asciiTheme="minorHAnsi" w:hAnsiTheme="minorHAnsi" w:cstheme="minorHAnsi"/>
          <w:sz w:val="24"/>
        </w:rPr>
      </w:pPr>
      <w:r w:rsidRPr="00151A97">
        <w:rPr>
          <w:rFonts w:asciiTheme="minorHAnsi" w:hAnsiTheme="minorHAnsi" w:cstheme="minorHAnsi"/>
          <w:sz w:val="24"/>
        </w:rPr>
        <w:t xml:space="preserve">Objective: </w:t>
      </w:r>
    </w:p>
    <w:p w:rsidR="00151A97" w:rsidRPr="00151A97" w:rsidRDefault="00151A97" w:rsidP="00151A97">
      <w:pPr>
        <w:pStyle w:val="ListParagraph"/>
        <w:numPr>
          <w:ilvl w:val="0"/>
          <w:numId w:val="3"/>
        </w:numPr>
        <w:spacing w:before="123"/>
        <w:jc w:val="both"/>
        <w:rPr>
          <w:rFonts w:asciiTheme="minorHAnsi" w:hAnsiTheme="minorHAnsi" w:cstheme="minorHAnsi"/>
          <w:sz w:val="24"/>
        </w:rPr>
      </w:pPr>
      <w:r w:rsidRPr="00151A97">
        <w:rPr>
          <w:rFonts w:asciiTheme="minorHAnsi" w:hAnsiTheme="minorHAnsi" w:cstheme="minorHAnsi"/>
          <w:sz w:val="24"/>
        </w:rPr>
        <w:t>To orient the students towards advanced concepts in digital technology and Marketing</w:t>
      </w:r>
    </w:p>
    <w:p w:rsidR="00151A97" w:rsidRPr="00151A97" w:rsidRDefault="00151A97" w:rsidP="00151A97">
      <w:pPr>
        <w:pStyle w:val="ListParagraph"/>
        <w:numPr>
          <w:ilvl w:val="0"/>
          <w:numId w:val="3"/>
        </w:numPr>
        <w:spacing w:before="123"/>
        <w:jc w:val="both"/>
        <w:rPr>
          <w:rFonts w:asciiTheme="minorHAnsi" w:hAnsiTheme="minorHAnsi" w:cstheme="minorHAnsi"/>
          <w:sz w:val="24"/>
        </w:rPr>
      </w:pPr>
      <w:r w:rsidRPr="00151A97">
        <w:rPr>
          <w:rFonts w:asciiTheme="minorHAnsi" w:hAnsiTheme="minorHAnsi" w:cstheme="minorHAnsi"/>
          <w:sz w:val="24"/>
        </w:rPr>
        <w:t xml:space="preserve">Review key trends within the Digital Marketing landscape. </w:t>
      </w:r>
    </w:p>
    <w:p w:rsidR="00151A97" w:rsidRPr="00151A97" w:rsidRDefault="00151A97" w:rsidP="00151A97">
      <w:pPr>
        <w:pStyle w:val="ListParagraph"/>
        <w:numPr>
          <w:ilvl w:val="0"/>
          <w:numId w:val="3"/>
        </w:numPr>
        <w:spacing w:before="123"/>
        <w:jc w:val="both"/>
        <w:rPr>
          <w:rFonts w:asciiTheme="minorHAnsi" w:hAnsiTheme="minorHAnsi" w:cstheme="minorHAnsi"/>
          <w:sz w:val="24"/>
        </w:rPr>
      </w:pPr>
      <w:r w:rsidRPr="00151A97">
        <w:rPr>
          <w:rFonts w:asciiTheme="minorHAnsi" w:hAnsiTheme="minorHAnsi" w:cstheme="minorHAnsi"/>
          <w:sz w:val="24"/>
        </w:rPr>
        <w:t xml:space="preserve">Explain the holistic impact of all Digital channels. </w:t>
      </w:r>
    </w:p>
    <w:p w:rsidR="00151A97" w:rsidRPr="00151A97" w:rsidRDefault="00151A97" w:rsidP="00151A97">
      <w:pPr>
        <w:pStyle w:val="ListParagraph"/>
        <w:numPr>
          <w:ilvl w:val="0"/>
          <w:numId w:val="3"/>
        </w:numPr>
        <w:spacing w:before="123"/>
        <w:jc w:val="both"/>
        <w:rPr>
          <w:rFonts w:asciiTheme="minorHAnsi" w:hAnsiTheme="minorHAnsi" w:cstheme="minorHAnsi"/>
          <w:sz w:val="24"/>
        </w:rPr>
      </w:pPr>
      <w:r w:rsidRPr="00151A97">
        <w:rPr>
          <w:rFonts w:asciiTheme="minorHAnsi" w:hAnsiTheme="minorHAnsi" w:cstheme="minorHAnsi"/>
          <w:sz w:val="24"/>
        </w:rPr>
        <w:t xml:space="preserve">Examine an example of each Digital Marketing channel. </w:t>
      </w:r>
    </w:p>
    <w:p w:rsidR="00151A97" w:rsidRPr="0049474C" w:rsidRDefault="00151A97" w:rsidP="00151A97">
      <w:pPr>
        <w:pStyle w:val="ListParagraph"/>
        <w:numPr>
          <w:ilvl w:val="0"/>
          <w:numId w:val="3"/>
        </w:numPr>
        <w:spacing w:before="123"/>
        <w:jc w:val="both"/>
        <w:rPr>
          <w:sz w:val="24"/>
        </w:rPr>
      </w:pPr>
      <w:r w:rsidRPr="00151A97">
        <w:rPr>
          <w:rFonts w:asciiTheme="minorHAnsi" w:hAnsiTheme="minorHAnsi" w:cstheme="minorHAnsi"/>
          <w:sz w:val="24"/>
        </w:rPr>
        <w:t>Understand search engine optimization and preparation of reports</w:t>
      </w:r>
      <w:r>
        <w:t>.</w:t>
      </w:r>
    </w:p>
    <w:p w:rsidR="00151A97" w:rsidRPr="00151A97" w:rsidRDefault="00151A97" w:rsidP="00151A97">
      <w:pPr>
        <w:tabs>
          <w:tab w:val="left" w:pos="180"/>
          <w:tab w:val="left" w:pos="1481"/>
        </w:tabs>
        <w:spacing w:before="80"/>
        <w:rPr>
          <w:rFonts w:asciiTheme="minorHAnsi" w:hAnsiTheme="minorHAnsi" w:cstheme="minorHAnsi"/>
          <w:b/>
          <w:sz w:val="28"/>
          <w:szCs w:val="24"/>
        </w:rPr>
      </w:pPr>
      <w:r w:rsidRPr="00151A97">
        <w:rPr>
          <w:rFonts w:asciiTheme="minorHAnsi" w:hAnsiTheme="minorHAnsi" w:cstheme="minorHAnsi"/>
          <w:b/>
          <w:sz w:val="28"/>
          <w:szCs w:val="24"/>
        </w:rPr>
        <w:t>Course Learning Outcomes</w:t>
      </w:r>
    </w:p>
    <w:p w:rsidR="00151A97" w:rsidRPr="00151A97" w:rsidRDefault="00151A97" w:rsidP="00151A97">
      <w:pPr>
        <w:pStyle w:val="ListParagraph"/>
        <w:numPr>
          <w:ilvl w:val="0"/>
          <w:numId w:val="5"/>
        </w:numPr>
        <w:spacing w:before="123"/>
        <w:jc w:val="both"/>
        <w:rPr>
          <w:rFonts w:asciiTheme="minorHAnsi" w:hAnsiTheme="minorHAnsi" w:cstheme="minorHAnsi"/>
          <w:sz w:val="24"/>
        </w:rPr>
      </w:pPr>
      <w:r w:rsidRPr="005B135D">
        <w:rPr>
          <w:rFonts w:cstheme="minorHAnsi"/>
          <w:sz w:val="24"/>
          <w:szCs w:val="24"/>
        </w:rPr>
        <w:t xml:space="preserve"> </w:t>
      </w:r>
      <w:r w:rsidRPr="00151A97">
        <w:rPr>
          <w:rFonts w:asciiTheme="minorHAnsi" w:hAnsiTheme="minorHAnsi" w:cstheme="minorHAnsi"/>
          <w:sz w:val="24"/>
        </w:rPr>
        <w:t xml:space="preserve">Upon successful completion of the course, the student will be able to: </w:t>
      </w:r>
    </w:p>
    <w:p w:rsidR="00151A97" w:rsidRPr="00151A97" w:rsidRDefault="00151A97" w:rsidP="00151A97">
      <w:pPr>
        <w:pStyle w:val="ListParagraph"/>
        <w:numPr>
          <w:ilvl w:val="0"/>
          <w:numId w:val="5"/>
        </w:numPr>
        <w:spacing w:before="123"/>
        <w:jc w:val="both"/>
        <w:rPr>
          <w:rFonts w:asciiTheme="minorHAnsi" w:hAnsiTheme="minorHAnsi" w:cstheme="minorHAnsi"/>
          <w:sz w:val="24"/>
        </w:rPr>
      </w:pPr>
      <w:r w:rsidRPr="00151A97">
        <w:rPr>
          <w:rFonts w:asciiTheme="minorHAnsi" w:hAnsiTheme="minorHAnsi" w:cstheme="minorHAnsi"/>
          <w:sz w:val="24"/>
        </w:rPr>
        <w:t xml:space="preserve">Demonstrate the understanding of Digital marketing and media concepts and </w:t>
      </w:r>
      <w:proofErr w:type="gramStart"/>
      <w:r w:rsidRPr="00151A97">
        <w:rPr>
          <w:rFonts w:asciiTheme="minorHAnsi" w:hAnsiTheme="minorHAnsi" w:cstheme="minorHAnsi"/>
          <w:sz w:val="24"/>
        </w:rPr>
        <w:t>Effectively</w:t>
      </w:r>
      <w:proofErr w:type="gramEnd"/>
      <w:r w:rsidRPr="00151A97">
        <w:rPr>
          <w:rFonts w:asciiTheme="minorHAnsi" w:hAnsiTheme="minorHAnsi" w:cstheme="minorHAnsi"/>
          <w:sz w:val="24"/>
        </w:rPr>
        <w:t xml:space="preserve"> run advertisements on Search Engines.</w:t>
      </w:r>
    </w:p>
    <w:p w:rsidR="00151A97" w:rsidRPr="00151A97" w:rsidRDefault="00151A97" w:rsidP="00151A97">
      <w:pPr>
        <w:pStyle w:val="ListParagraph"/>
        <w:numPr>
          <w:ilvl w:val="0"/>
          <w:numId w:val="5"/>
        </w:numPr>
        <w:spacing w:before="123"/>
        <w:jc w:val="both"/>
        <w:rPr>
          <w:rFonts w:asciiTheme="minorHAnsi" w:hAnsiTheme="minorHAnsi" w:cstheme="minorHAnsi"/>
          <w:sz w:val="24"/>
        </w:rPr>
      </w:pPr>
      <w:r w:rsidRPr="00151A97">
        <w:rPr>
          <w:rFonts w:asciiTheme="minorHAnsi" w:hAnsiTheme="minorHAnsi" w:cstheme="minorHAnsi"/>
          <w:sz w:val="24"/>
        </w:rPr>
        <w:t>Get website listed for top search engine results.</w:t>
      </w:r>
    </w:p>
    <w:p w:rsidR="00151A97" w:rsidRPr="00151A97" w:rsidRDefault="00151A97" w:rsidP="00151A97">
      <w:pPr>
        <w:pStyle w:val="ListParagraph"/>
        <w:numPr>
          <w:ilvl w:val="0"/>
          <w:numId w:val="5"/>
        </w:numPr>
        <w:spacing w:before="123"/>
        <w:jc w:val="both"/>
        <w:rPr>
          <w:rFonts w:asciiTheme="minorHAnsi" w:hAnsiTheme="minorHAnsi" w:cstheme="minorHAnsi"/>
          <w:sz w:val="24"/>
        </w:rPr>
      </w:pPr>
      <w:r w:rsidRPr="00151A97">
        <w:rPr>
          <w:rFonts w:asciiTheme="minorHAnsi" w:hAnsiTheme="minorHAnsi" w:cstheme="minorHAnsi"/>
          <w:sz w:val="24"/>
        </w:rPr>
        <w:t>Implement best practices for creating, measuring, and optimizing display ad campaigns.</w:t>
      </w:r>
    </w:p>
    <w:p w:rsidR="00151A97" w:rsidRPr="00151A97" w:rsidRDefault="00151A97" w:rsidP="00151A97">
      <w:pPr>
        <w:pStyle w:val="ListParagraph"/>
        <w:numPr>
          <w:ilvl w:val="0"/>
          <w:numId w:val="5"/>
        </w:numPr>
        <w:spacing w:before="123"/>
        <w:jc w:val="both"/>
        <w:rPr>
          <w:rFonts w:asciiTheme="minorHAnsi" w:hAnsiTheme="minorHAnsi" w:cstheme="minorHAnsi"/>
          <w:sz w:val="24"/>
        </w:rPr>
      </w:pPr>
      <w:r w:rsidRPr="00151A97">
        <w:rPr>
          <w:rFonts w:asciiTheme="minorHAnsi" w:hAnsiTheme="minorHAnsi" w:cstheme="minorHAnsi"/>
          <w:sz w:val="24"/>
        </w:rPr>
        <w:t>Effectively build users lists, deliver e-mails &amp; generate relevant clicks.</w:t>
      </w:r>
    </w:p>
    <w:p w:rsidR="00151A97" w:rsidRPr="00151A97" w:rsidRDefault="00151A97" w:rsidP="00151A97">
      <w:pPr>
        <w:pStyle w:val="ListParagraph"/>
        <w:numPr>
          <w:ilvl w:val="0"/>
          <w:numId w:val="5"/>
        </w:numPr>
        <w:spacing w:before="123"/>
        <w:jc w:val="both"/>
        <w:rPr>
          <w:rFonts w:asciiTheme="minorHAnsi" w:hAnsiTheme="minorHAnsi" w:cstheme="minorHAnsi"/>
          <w:sz w:val="24"/>
        </w:rPr>
      </w:pPr>
      <w:r w:rsidRPr="00151A97">
        <w:rPr>
          <w:rFonts w:asciiTheme="minorHAnsi" w:hAnsiTheme="minorHAnsi" w:cstheme="minorHAnsi"/>
          <w:sz w:val="24"/>
        </w:rPr>
        <w:t>Make business decisions from the metrics available in Digital Media.</w:t>
      </w:r>
    </w:p>
    <w:p w:rsidR="006016A0" w:rsidRDefault="006016A0" w:rsidP="006016A0">
      <w:pPr>
        <w:tabs>
          <w:tab w:val="left" w:pos="0"/>
        </w:tabs>
        <w:jc w:val="both"/>
        <w:rPr>
          <w:rFonts w:asciiTheme="minorHAnsi" w:hAnsiTheme="minorHAnsi" w:cstheme="minorHAnsi"/>
          <w:sz w:val="24"/>
        </w:rPr>
      </w:pPr>
    </w:p>
    <w:p w:rsidR="006016A0" w:rsidRDefault="00420393" w:rsidP="006016A0">
      <w:pPr>
        <w:tabs>
          <w:tab w:val="left" w:pos="0"/>
        </w:tabs>
        <w:jc w:val="both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>UNIT I</w:t>
      </w:r>
      <w:r w:rsidR="006016A0">
        <w:rPr>
          <w:rFonts w:asciiTheme="minorHAnsi" w:hAnsiTheme="minorHAnsi" w:cstheme="minorHAnsi"/>
          <w:b/>
          <w:sz w:val="24"/>
        </w:rPr>
        <w:t>: DIGITALISATION INTRODUCTION</w:t>
      </w:r>
    </w:p>
    <w:p w:rsidR="006016A0" w:rsidRDefault="006016A0" w:rsidP="006016A0">
      <w:pPr>
        <w:tabs>
          <w:tab w:val="left" w:pos="0"/>
        </w:tabs>
        <w:jc w:val="both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Digital Technology introduction-Boon or Bane- understanding types of digital technology and  digital marketing process- visibility- types of visibility and increasing visibility- engagement- increasing engagement of customers-Bringing targeted traffic- converting traffic into leads</w:t>
      </w:r>
    </w:p>
    <w:p w:rsidR="006016A0" w:rsidRDefault="006016A0" w:rsidP="006016A0">
      <w:pPr>
        <w:tabs>
          <w:tab w:val="left" w:pos="0"/>
        </w:tabs>
        <w:jc w:val="both"/>
        <w:rPr>
          <w:rFonts w:asciiTheme="minorHAnsi" w:hAnsiTheme="minorHAnsi" w:cstheme="minorHAnsi"/>
          <w:sz w:val="24"/>
        </w:rPr>
      </w:pPr>
    </w:p>
    <w:p w:rsidR="006016A0" w:rsidRDefault="00420393" w:rsidP="006016A0">
      <w:pPr>
        <w:tabs>
          <w:tab w:val="left" w:pos="0"/>
        </w:tabs>
        <w:jc w:val="both"/>
        <w:rPr>
          <w:rFonts w:asciiTheme="minorHAnsi" w:hAnsiTheme="minorHAnsi" w:cstheme="minorHAnsi"/>
          <w:b/>
          <w:caps/>
          <w:sz w:val="24"/>
        </w:rPr>
      </w:pPr>
      <w:r>
        <w:rPr>
          <w:rFonts w:asciiTheme="minorHAnsi" w:hAnsiTheme="minorHAnsi" w:cstheme="minorHAnsi"/>
          <w:b/>
          <w:sz w:val="24"/>
        </w:rPr>
        <w:t>UNIT II</w:t>
      </w:r>
      <w:r w:rsidR="006016A0">
        <w:rPr>
          <w:rFonts w:asciiTheme="minorHAnsi" w:hAnsiTheme="minorHAnsi" w:cstheme="minorHAnsi"/>
          <w:b/>
          <w:sz w:val="24"/>
        </w:rPr>
        <w:t>:</w:t>
      </w:r>
      <w:r w:rsidR="006016A0">
        <w:rPr>
          <w:rFonts w:asciiTheme="minorHAnsi" w:hAnsiTheme="minorHAnsi" w:cstheme="minorHAnsi"/>
          <w:b/>
          <w:caps/>
          <w:sz w:val="24"/>
        </w:rPr>
        <w:t xml:space="preserve"> UNDERSTANDING a website</w:t>
      </w:r>
    </w:p>
    <w:p w:rsidR="006016A0" w:rsidRDefault="006016A0" w:rsidP="006016A0">
      <w:pPr>
        <w:tabs>
          <w:tab w:val="left" w:pos="0"/>
          <w:tab w:val="left" w:pos="861"/>
        </w:tabs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Website definition-Levels of websites -Difference between Blog, Portal and Website-Difference between websites either static or dynamic.</w:t>
      </w:r>
    </w:p>
    <w:p w:rsidR="006016A0" w:rsidRDefault="006016A0" w:rsidP="006016A0">
      <w:pPr>
        <w:tabs>
          <w:tab w:val="left" w:pos="0"/>
          <w:tab w:val="left" w:pos="861"/>
        </w:tabs>
        <w:rPr>
          <w:rFonts w:asciiTheme="minorHAnsi" w:hAnsiTheme="minorHAnsi" w:cstheme="minorHAnsi"/>
          <w:sz w:val="24"/>
        </w:rPr>
      </w:pPr>
    </w:p>
    <w:p w:rsidR="006016A0" w:rsidRDefault="00420393" w:rsidP="006016A0">
      <w:pPr>
        <w:tabs>
          <w:tab w:val="left" w:pos="0"/>
        </w:tabs>
        <w:jc w:val="both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>UNIT III</w:t>
      </w:r>
      <w:r w:rsidR="006016A0">
        <w:rPr>
          <w:rFonts w:asciiTheme="minorHAnsi" w:hAnsiTheme="minorHAnsi" w:cstheme="minorHAnsi"/>
          <w:b/>
          <w:sz w:val="24"/>
        </w:rPr>
        <w:t>:</w:t>
      </w:r>
      <w:r w:rsidR="006016A0">
        <w:rPr>
          <w:rFonts w:asciiTheme="minorHAnsi" w:hAnsiTheme="minorHAnsi" w:cstheme="minorHAnsi"/>
          <w:b/>
          <w:sz w:val="20"/>
        </w:rPr>
        <w:t xml:space="preserve"> </w:t>
      </w:r>
      <w:r w:rsidR="006016A0">
        <w:rPr>
          <w:rFonts w:asciiTheme="minorHAnsi" w:hAnsiTheme="minorHAnsi" w:cstheme="minorHAnsi"/>
          <w:b/>
          <w:caps/>
          <w:sz w:val="24"/>
        </w:rPr>
        <w:t>Search Engine Optimization (SEO) and</w:t>
      </w:r>
      <w:r w:rsidR="006016A0">
        <w:rPr>
          <w:rFonts w:asciiTheme="minorHAnsi" w:hAnsiTheme="minorHAnsi" w:cstheme="minorHAnsi"/>
          <w:b/>
          <w:sz w:val="24"/>
        </w:rPr>
        <w:t xml:space="preserve"> SOCIAL MEDIA OPTIMISATION</w:t>
      </w:r>
    </w:p>
    <w:p w:rsidR="006016A0" w:rsidRDefault="006016A0" w:rsidP="006016A0">
      <w:pPr>
        <w:tabs>
          <w:tab w:val="left" w:pos="0"/>
        </w:tabs>
        <w:jc w:val="both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SEO (Search engine Optimization- On page optimization, Off page optimization-how to prepare a reports like- Keywords, titles, meta tags-On page optimization techniques-Off page Optimization techniques Reports</w:t>
      </w:r>
    </w:p>
    <w:p w:rsidR="006016A0" w:rsidRDefault="006016A0" w:rsidP="006016A0">
      <w:pPr>
        <w:tabs>
          <w:tab w:val="left" w:pos="0"/>
        </w:tabs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</w:rPr>
        <w:t>Social Media Optimization (SMO):</w:t>
      </w:r>
      <w:r>
        <w:rPr>
          <w:rFonts w:asciiTheme="minorHAnsi" w:hAnsiTheme="minorHAnsi" w:cstheme="minorHAnsi"/>
          <w:sz w:val="24"/>
        </w:rPr>
        <w:t xml:space="preserve">how to do SMO (Social Media Optimization) like </w:t>
      </w:r>
      <w:proofErr w:type="spellStart"/>
      <w:r>
        <w:rPr>
          <w:rFonts w:asciiTheme="minorHAnsi" w:hAnsiTheme="minorHAnsi" w:cstheme="minorHAnsi"/>
          <w:sz w:val="24"/>
        </w:rPr>
        <w:t>Facebook</w:t>
      </w:r>
      <w:proofErr w:type="spellEnd"/>
      <w:r>
        <w:rPr>
          <w:rFonts w:asciiTheme="minorHAnsi" w:hAnsiTheme="minorHAnsi" w:cstheme="minorHAnsi"/>
          <w:sz w:val="24"/>
        </w:rPr>
        <w:t xml:space="preserve">, Twitter, LinkedIn, </w:t>
      </w:r>
      <w:proofErr w:type="spellStart"/>
      <w:r>
        <w:rPr>
          <w:rFonts w:asciiTheme="minorHAnsi" w:hAnsiTheme="minorHAnsi" w:cstheme="minorHAnsi"/>
          <w:sz w:val="24"/>
        </w:rPr>
        <w:t>Tumblur</w:t>
      </w:r>
      <w:proofErr w:type="spellEnd"/>
      <w:r>
        <w:rPr>
          <w:rFonts w:asciiTheme="minorHAnsi" w:hAnsiTheme="minorHAnsi" w:cstheme="minorHAnsi"/>
          <w:sz w:val="24"/>
        </w:rPr>
        <w:t xml:space="preserve">, </w:t>
      </w:r>
      <w:proofErr w:type="spellStart"/>
      <w:r>
        <w:rPr>
          <w:rFonts w:asciiTheme="minorHAnsi" w:hAnsiTheme="minorHAnsi" w:cstheme="minorHAnsi"/>
          <w:sz w:val="24"/>
        </w:rPr>
        <w:t>Pinterest</w:t>
      </w:r>
      <w:proofErr w:type="spellEnd"/>
      <w:r>
        <w:rPr>
          <w:rFonts w:asciiTheme="minorHAnsi" w:hAnsiTheme="minorHAnsi" w:cstheme="minorHAnsi"/>
          <w:sz w:val="24"/>
        </w:rPr>
        <w:t xml:space="preserve"> and more social media services optimization-Introduction to social Media Marketing-Advanced Facebook Marketing-Twitter marketing-LinkedIn Marketing</w:t>
      </w:r>
    </w:p>
    <w:p w:rsidR="006016A0" w:rsidRDefault="006016A0" w:rsidP="006016A0">
      <w:pPr>
        <w:tabs>
          <w:tab w:val="left" w:pos="0"/>
        </w:tabs>
        <w:rPr>
          <w:rFonts w:asciiTheme="minorHAnsi" w:hAnsiTheme="minorHAnsi" w:cstheme="minorHAnsi"/>
          <w:sz w:val="24"/>
        </w:rPr>
      </w:pPr>
    </w:p>
    <w:p w:rsidR="006016A0" w:rsidRDefault="00420393" w:rsidP="006016A0">
      <w:pPr>
        <w:tabs>
          <w:tab w:val="left" w:pos="0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UNIT IV</w:t>
      </w:r>
      <w:r w:rsidR="006016A0">
        <w:rPr>
          <w:rFonts w:asciiTheme="minorHAnsi" w:hAnsiTheme="minorHAnsi" w:cstheme="minorHAnsi"/>
          <w:b/>
        </w:rPr>
        <w:t xml:space="preserve">: </w:t>
      </w:r>
      <w:r w:rsidR="006016A0">
        <w:rPr>
          <w:rFonts w:asciiTheme="minorHAnsi" w:hAnsiTheme="minorHAnsi" w:cstheme="minorHAnsi"/>
          <w:b/>
          <w:caps/>
          <w:sz w:val="24"/>
        </w:rPr>
        <w:t>Search Engine Marketing</w:t>
      </w:r>
      <w:r w:rsidR="006016A0">
        <w:rPr>
          <w:rFonts w:asciiTheme="minorHAnsi" w:hAnsiTheme="minorHAnsi" w:cstheme="minorHAnsi"/>
          <w:b/>
          <w:sz w:val="24"/>
        </w:rPr>
        <w:t>:</w:t>
      </w:r>
    </w:p>
    <w:p w:rsidR="006016A0" w:rsidRDefault="006016A0" w:rsidP="006016A0">
      <w:pPr>
        <w:tabs>
          <w:tab w:val="left" w:pos="0"/>
        </w:tabs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</w:rPr>
        <w:t xml:space="preserve">SME (Search Engine Marketing) -many paid tools - display advertising techniques-Introduction to Search Engine Marketing-Tools used for Search engine Marketing-PPC /Google </w:t>
      </w:r>
      <w:proofErr w:type="spellStart"/>
      <w:r>
        <w:rPr>
          <w:rFonts w:asciiTheme="minorHAnsi" w:hAnsiTheme="minorHAnsi" w:cstheme="minorHAnsi"/>
        </w:rPr>
        <w:t>Adwords</w:t>
      </w:r>
      <w:proofErr w:type="spellEnd"/>
      <w:r>
        <w:rPr>
          <w:rFonts w:asciiTheme="minorHAnsi" w:hAnsiTheme="minorHAnsi" w:cstheme="minorHAnsi"/>
        </w:rPr>
        <w:t xml:space="preserve"> Tool-Display advertising</w:t>
      </w:r>
      <w:r>
        <w:rPr>
          <w:rFonts w:asciiTheme="minorHAnsi" w:hAnsiTheme="minorHAnsi" w:cstheme="minorHAnsi"/>
          <w:sz w:val="24"/>
        </w:rPr>
        <w:t xml:space="preserve"> techniques</w:t>
      </w:r>
    </w:p>
    <w:p w:rsidR="006016A0" w:rsidRDefault="006016A0" w:rsidP="006016A0">
      <w:pPr>
        <w:tabs>
          <w:tab w:val="left" w:pos="0"/>
        </w:tabs>
        <w:rPr>
          <w:rFonts w:asciiTheme="minorHAnsi" w:hAnsiTheme="minorHAnsi" w:cstheme="minorHAnsi"/>
          <w:sz w:val="24"/>
        </w:rPr>
      </w:pPr>
    </w:p>
    <w:p w:rsidR="006016A0" w:rsidRDefault="00420393" w:rsidP="006016A0">
      <w:pPr>
        <w:tabs>
          <w:tab w:val="left" w:pos="0"/>
        </w:tabs>
        <w:jc w:val="both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lastRenderedPageBreak/>
        <w:t xml:space="preserve"> UNIT V</w:t>
      </w:r>
      <w:r w:rsidR="006016A0">
        <w:rPr>
          <w:rFonts w:asciiTheme="minorHAnsi" w:hAnsiTheme="minorHAnsi" w:cstheme="minorHAnsi"/>
          <w:b/>
          <w:sz w:val="24"/>
        </w:rPr>
        <w:t>: MORE SEO TOOLS</w:t>
      </w:r>
    </w:p>
    <w:p w:rsidR="006016A0" w:rsidRDefault="006016A0" w:rsidP="006016A0">
      <w:pPr>
        <w:tabs>
          <w:tab w:val="left" w:pos="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Google Analytics-Online Reputation Management-</w:t>
      </w:r>
      <w:proofErr w:type="spellStart"/>
      <w:r>
        <w:rPr>
          <w:rFonts w:asciiTheme="minorHAnsi" w:hAnsiTheme="minorHAnsi" w:cstheme="minorHAnsi"/>
        </w:rPr>
        <w:t>E•Mail</w:t>
      </w:r>
      <w:proofErr w:type="spellEnd"/>
      <w:r>
        <w:rPr>
          <w:rFonts w:asciiTheme="minorHAnsi" w:hAnsiTheme="minorHAnsi" w:cstheme="minorHAnsi"/>
        </w:rPr>
        <w:t xml:space="preserve"> Marketing-Affiliate Marketing--Social Media Analytics- Ad designing</w:t>
      </w:r>
    </w:p>
    <w:p w:rsidR="006016A0" w:rsidRDefault="006016A0" w:rsidP="006016A0">
      <w:pPr>
        <w:tabs>
          <w:tab w:val="left" w:pos="0"/>
        </w:tabs>
        <w:jc w:val="both"/>
        <w:rPr>
          <w:rFonts w:asciiTheme="minorHAnsi" w:hAnsiTheme="minorHAnsi" w:cstheme="minorHAnsi"/>
          <w:sz w:val="24"/>
        </w:rPr>
      </w:pPr>
    </w:p>
    <w:p w:rsidR="006016A0" w:rsidRDefault="006016A0" w:rsidP="006016A0">
      <w:pPr>
        <w:tabs>
          <w:tab w:val="left" w:pos="0"/>
        </w:tabs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>SUGGESTED READINGS:</w:t>
      </w:r>
    </w:p>
    <w:p w:rsidR="006016A0" w:rsidRDefault="006016A0" w:rsidP="00D623EA">
      <w:pPr>
        <w:pStyle w:val="ListParagraph"/>
        <w:numPr>
          <w:ilvl w:val="0"/>
          <w:numId w:val="1"/>
        </w:numPr>
        <w:tabs>
          <w:tab w:val="left" w:pos="0"/>
          <w:tab w:val="left" w:pos="284"/>
        </w:tabs>
        <w:spacing w:before="123"/>
        <w:ind w:left="0" w:firstLine="0"/>
        <w:rPr>
          <w:rFonts w:asciiTheme="minorHAnsi" w:eastAsiaTheme="minorHAnsi" w:hAnsiTheme="minorHAnsi" w:cstheme="minorHAnsi"/>
          <w:sz w:val="24"/>
        </w:rPr>
      </w:pPr>
      <w:r>
        <w:rPr>
          <w:rFonts w:asciiTheme="minorHAnsi" w:eastAsiaTheme="minorHAnsi" w:hAnsiTheme="minorHAnsi" w:cstheme="minorHAnsi"/>
          <w:sz w:val="24"/>
        </w:rPr>
        <w:t>Fund</w:t>
      </w:r>
      <w:r>
        <w:rPr>
          <w:rFonts w:asciiTheme="minorHAnsi" w:hAnsiTheme="minorHAnsi" w:cstheme="minorHAnsi"/>
          <w:sz w:val="24"/>
        </w:rPr>
        <w:t>amentals of Digital Marketing ,Second Edition ,</w:t>
      </w:r>
      <w:r>
        <w:rPr>
          <w:rFonts w:asciiTheme="minorHAnsi" w:eastAsiaTheme="minorHAnsi" w:hAnsiTheme="minorHAnsi" w:cstheme="minorHAnsi"/>
          <w:sz w:val="24"/>
        </w:rPr>
        <w:t>By Pearson </w:t>
      </w:r>
      <w:r>
        <w:rPr>
          <w:rFonts w:asciiTheme="minorHAnsi" w:hAnsiTheme="minorHAnsi" w:cstheme="minorHAnsi"/>
          <w:sz w:val="24"/>
        </w:rPr>
        <w:t>Paperback -</w:t>
      </w:r>
      <w:r>
        <w:rPr>
          <w:rFonts w:asciiTheme="minorHAnsi" w:eastAsiaTheme="minorHAnsi" w:hAnsiTheme="minorHAnsi" w:cstheme="minorHAnsi"/>
          <w:sz w:val="24"/>
        </w:rPr>
        <w:t>2019</w:t>
      </w:r>
      <w:r>
        <w:rPr>
          <w:rFonts w:asciiTheme="minorHAnsi" w:hAnsiTheme="minorHAnsi" w:cstheme="minorHAnsi"/>
          <w:sz w:val="24"/>
        </w:rPr>
        <w:t xml:space="preserve">, </w:t>
      </w:r>
      <w:proofErr w:type="spellStart"/>
      <w:r>
        <w:rPr>
          <w:rFonts w:asciiTheme="minorHAnsi" w:hAnsiTheme="minorHAnsi" w:cstheme="minorHAnsi"/>
          <w:sz w:val="24"/>
        </w:rPr>
        <w:t>Puneet</w:t>
      </w:r>
      <w:proofErr w:type="spellEnd"/>
      <w:r>
        <w:rPr>
          <w:rFonts w:asciiTheme="minorHAnsi" w:hAnsiTheme="minorHAnsi" w:cstheme="minorHAnsi"/>
          <w:sz w:val="24"/>
        </w:rPr>
        <w:t xml:space="preserve"> Bhatia</w:t>
      </w:r>
    </w:p>
    <w:p w:rsidR="006016A0" w:rsidRDefault="006016A0" w:rsidP="00D623EA">
      <w:pPr>
        <w:pStyle w:val="ListParagraph"/>
        <w:numPr>
          <w:ilvl w:val="0"/>
          <w:numId w:val="1"/>
        </w:numPr>
        <w:tabs>
          <w:tab w:val="left" w:pos="0"/>
          <w:tab w:val="left" w:pos="284"/>
        </w:tabs>
        <w:spacing w:before="123"/>
        <w:ind w:left="0" w:firstLine="0"/>
        <w:rPr>
          <w:rFonts w:asciiTheme="minorHAnsi" w:eastAsiaTheme="minorHAnsi" w:hAnsiTheme="minorHAnsi" w:cstheme="minorHAnsi"/>
          <w:sz w:val="24"/>
          <w:lang w:bidi="ar-SA"/>
        </w:rPr>
      </w:pPr>
      <w:r>
        <w:rPr>
          <w:rFonts w:asciiTheme="minorHAnsi" w:hAnsiTheme="minorHAnsi" w:cstheme="minorHAnsi"/>
          <w:sz w:val="24"/>
        </w:rPr>
        <w:t xml:space="preserve">The Beginner's Guide to Digital Marketing (2015). Digital Marketer. </w:t>
      </w:r>
      <w:proofErr w:type="spellStart"/>
      <w:r>
        <w:rPr>
          <w:rFonts w:asciiTheme="minorHAnsi" w:hAnsiTheme="minorHAnsi" w:cstheme="minorHAnsi"/>
          <w:sz w:val="24"/>
        </w:rPr>
        <w:t>Pulizzi</w:t>
      </w:r>
      <w:proofErr w:type="gramStart"/>
      <w:r>
        <w:rPr>
          <w:rFonts w:asciiTheme="minorHAnsi" w:hAnsiTheme="minorHAnsi" w:cstheme="minorHAnsi"/>
          <w:sz w:val="24"/>
        </w:rPr>
        <w:t>,J</w:t>
      </w:r>
      <w:proofErr w:type="spellEnd"/>
      <w:proofErr w:type="gramEnd"/>
      <w:r>
        <w:rPr>
          <w:rFonts w:asciiTheme="minorHAnsi" w:hAnsiTheme="minorHAnsi" w:cstheme="minorHAnsi"/>
          <w:sz w:val="24"/>
        </w:rPr>
        <w:t xml:space="preserve">.(2014) Epic Content Marketing, </w:t>
      </w:r>
      <w:proofErr w:type="spellStart"/>
      <w:r>
        <w:rPr>
          <w:rFonts w:asciiTheme="minorHAnsi" w:hAnsiTheme="minorHAnsi" w:cstheme="minorHAnsi"/>
          <w:sz w:val="24"/>
        </w:rPr>
        <w:t>Mcgraw</w:t>
      </w:r>
      <w:proofErr w:type="spellEnd"/>
      <w:r>
        <w:rPr>
          <w:rFonts w:asciiTheme="minorHAnsi" w:hAnsiTheme="minorHAnsi" w:cstheme="minorHAnsi"/>
          <w:sz w:val="24"/>
        </w:rPr>
        <w:t xml:space="preserve"> Hill Education.</w:t>
      </w:r>
    </w:p>
    <w:p w:rsidR="006016A0" w:rsidRDefault="006016A0" w:rsidP="00D623EA">
      <w:pPr>
        <w:pStyle w:val="ListParagraph"/>
        <w:numPr>
          <w:ilvl w:val="0"/>
          <w:numId w:val="1"/>
        </w:numPr>
        <w:tabs>
          <w:tab w:val="left" w:pos="0"/>
          <w:tab w:val="left" w:pos="284"/>
        </w:tabs>
        <w:spacing w:before="123"/>
        <w:ind w:left="0" w:firstLine="0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Ryan, D. (</w:t>
      </w:r>
      <w:proofErr w:type="gramStart"/>
      <w:r>
        <w:rPr>
          <w:rFonts w:asciiTheme="minorHAnsi" w:hAnsiTheme="minorHAnsi" w:cstheme="minorHAnsi"/>
          <w:sz w:val="24"/>
        </w:rPr>
        <w:t>2014 )</w:t>
      </w:r>
      <w:proofErr w:type="gramEnd"/>
      <w:r>
        <w:rPr>
          <w:rFonts w:asciiTheme="minorHAnsi" w:hAnsiTheme="minorHAnsi" w:cstheme="minorHAnsi"/>
          <w:sz w:val="24"/>
        </w:rPr>
        <w:t xml:space="preserve">. Understanding Digital Marketing: Marketing Strategies for Engaging the Digital Generation, </w:t>
      </w:r>
      <w:proofErr w:type="spellStart"/>
      <w:r>
        <w:rPr>
          <w:rFonts w:asciiTheme="minorHAnsi" w:hAnsiTheme="minorHAnsi" w:cstheme="minorHAnsi"/>
          <w:sz w:val="24"/>
        </w:rPr>
        <w:t>Kogan</w:t>
      </w:r>
      <w:proofErr w:type="spellEnd"/>
      <w:r>
        <w:rPr>
          <w:rFonts w:asciiTheme="minorHAnsi" w:hAnsiTheme="minorHAnsi" w:cstheme="minorHAnsi"/>
          <w:sz w:val="24"/>
        </w:rPr>
        <w:t xml:space="preserve"> Page Limited.</w:t>
      </w:r>
    </w:p>
    <w:p w:rsidR="006016A0" w:rsidRDefault="006016A0" w:rsidP="00D623EA">
      <w:pPr>
        <w:pStyle w:val="ListParagraph"/>
        <w:numPr>
          <w:ilvl w:val="0"/>
          <w:numId w:val="1"/>
        </w:numPr>
        <w:tabs>
          <w:tab w:val="left" w:pos="0"/>
          <w:tab w:val="left" w:pos="284"/>
        </w:tabs>
        <w:spacing w:before="123"/>
        <w:ind w:left="0" w:firstLine="0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The Art of Digital Marketing: The Definitive Guide to Creating Strategic, Targeted, and Measurable Online Campaigns Hardcover – 1 January 2016-by </w:t>
      </w:r>
      <w:hyperlink r:id="rId5" w:history="1">
        <w:r>
          <w:rPr>
            <w:rStyle w:val="Hyperlink"/>
            <w:rFonts w:asciiTheme="minorHAnsi" w:hAnsiTheme="minorHAnsi" w:cstheme="minorHAnsi"/>
            <w:color w:val="auto"/>
            <w:sz w:val="24"/>
            <w:u w:val="none"/>
          </w:rPr>
          <w:t>Ian Dodson</w:t>
        </w:r>
      </w:hyperlink>
      <w:r>
        <w:rPr>
          <w:rFonts w:asciiTheme="minorHAnsi" w:hAnsiTheme="minorHAnsi" w:cstheme="minorHAnsi"/>
          <w:sz w:val="24"/>
        </w:rPr>
        <w:t>  </w:t>
      </w:r>
    </w:p>
    <w:p w:rsidR="003B3931" w:rsidRDefault="006016A0" w:rsidP="0077787B">
      <w:pPr>
        <w:pStyle w:val="ListParagraph"/>
        <w:numPr>
          <w:ilvl w:val="0"/>
          <w:numId w:val="1"/>
        </w:numPr>
        <w:tabs>
          <w:tab w:val="left" w:pos="0"/>
          <w:tab w:val="left" w:pos="284"/>
        </w:tabs>
        <w:ind w:left="0" w:firstLine="0"/>
      </w:pPr>
      <w:r w:rsidRPr="006016A0">
        <w:rPr>
          <w:rFonts w:asciiTheme="minorHAnsi" w:hAnsiTheme="minorHAnsi" w:cstheme="minorHAnsi"/>
          <w:sz w:val="24"/>
        </w:rPr>
        <w:t>Digital Marketing Paperback – 1 November 2017 by </w:t>
      </w:r>
      <w:proofErr w:type="spellStart"/>
      <w:r w:rsidR="00421865" w:rsidRPr="006016A0">
        <w:rPr>
          <w:rFonts w:asciiTheme="minorHAnsi" w:hAnsiTheme="minorHAnsi" w:cstheme="minorHAnsi"/>
          <w:sz w:val="24"/>
        </w:rPr>
        <w:fldChar w:fldCharType="begin"/>
      </w:r>
      <w:r w:rsidRPr="006016A0">
        <w:rPr>
          <w:rFonts w:asciiTheme="minorHAnsi" w:hAnsiTheme="minorHAnsi" w:cstheme="minorHAnsi"/>
          <w:sz w:val="24"/>
        </w:rPr>
        <w:instrText xml:space="preserve"> HYPERLINK "https://www.amazon.in/s/ref=dp_byline_sr_book_1?ie=UTF8&amp;field-author=Seema+Gupta&amp;search-alias=stripbooks" </w:instrText>
      </w:r>
      <w:r w:rsidR="00421865" w:rsidRPr="006016A0">
        <w:rPr>
          <w:rFonts w:asciiTheme="minorHAnsi" w:hAnsiTheme="minorHAnsi" w:cstheme="minorHAnsi"/>
          <w:sz w:val="24"/>
        </w:rPr>
        <w:fldChar w:fldCharType="separate"/>
      </w:r>
      <w:r w:rsidRPr="006016A0">
        <w:rPr>
          <w:rStyle w:val="Hyperlink"/>
          <w:rFonts w:asciiTheme="minorHAnsi" w:hAnsiTheme="minorHAnsi" w:cstheme="minorHAnsi"/>
          <w:color w:val="auto"/>
          <w:sz w:val="24"/>
          <w:u w:val="none"/>
        </w:rPr>
        <w:t>Seema</w:t>
      </w:r>
      <w:proofErr w:type="spellEnd"/>
      <w:r w:rsidRPr="006016A0">
        <w:rPr>
          <w:rStyle w:val="Hyperlink"/>
          <w:rFonts w:asciiTheme="minorHAnsi" w:hAnsiTheme="minorHAnsi" w:cstheme="minorHAnsi"/>
          <w:color w:val="auto"/>
          <w:sz w:val="24"/>
          <w:u w:val="none"/>
        </w:rPr>
        <w:t xml:space="preserve"> Gupta</w:t>
      </w:r>
      <w:r w:rsidR="00421865" w:rsidRPr="006016A0">
        <w:rPr>
          <w:rFonts w:asciiTheme="minorHAnsi" w:hAnsiTheme="minorHAnsi" w:cstheme="minorHAnsi"/>
          <w:sz w:val="24"/>
        </w:rPr>
        <w:fldChar w:fldCharType="end"/>
      </w:r>
      <w:r w:rsidRPr="006016A0">
        <w:rPr>
          <w:rFonts w:asciiTheme="minorHAnsi" w:hAnsiTheme="minorHAnsi" w:cstheme="minorHAnsi"/>
          <w:sz w:val="24"/>
        </w:rPr>
        <w:t> (Author).</w:t>
      </w:r>
    </w:p>
    <w:sectPr w:rsidR="003B3931" w:rsidSect="00D623EA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121E9"/>
    <w:multiLevelType w:val="hybridMultilevel"/>
    <w:tmpl w:val="B71EA0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500C9C"/>
    <w:multiLevelType w:val="hybridMultilevel"/>
    <w:tmpl w:val="483A4622"/>
    <w:lvl w:ilvl="0" w:tplc="1124E18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C067EE"/>
    <w:multiLevelType w:val="hybridMultilevel"/>
    <w:tmpl w:val="D910C9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8C318B"/>
    <w:multiLevelType w:val="hybridMultilevel"/>
    <w:tmpl w:val="B71EA0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016A0"/>
    <w:rsid w:val="00151A97"/>
    <w:rsid w:val="00284447"/>
    <w:rsid w:val="003B3931"/>
    <w:rsid w:val="00420393"/>
    <w:rsid w:val="00421865"/>
    <w:rsid w:val="005024EB"/>
    <w:rsid w:val="006016A0"/>
    <w:rsid w:val="0077787B"/>
    <w:rsid w:val="007B3145"/>
    <w:rsid w:val="00933387"/>
    <w:rsid w:val="00B45FE9"/>
    <w:rsid w:val="00CA48A8"/>
    <w:rsid w:val="00D62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016A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6016A0"/>
    <w:pPr>
      <w:ind w:left="1480" w:hanging="361"/>
    </w:pPr>
  </w:style>
  <w:style w:type="character" w:styleId="Hyperlink">
    <w:name w:val="Hyperlink"/>
    <w:basedOn w:val="DefaultParagraphFont"/>
    <w:uiPriority w:val="99"/>
    <w:semiHidden/>
    <w:unhideWhenUsed/>
    <w:rsid w:val="006016A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3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amazon.in/Ian-Dodson/e/B01EV2H9K6/ref=dp_byline_cont_book_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475</Words>
  <Characters>2710</Characters>
  <Application>Microsoft Office Word</Application>
  <DocSecurity>0</DocSecurity>
  <Lines>22</Lines>
  <Paragraphs>6</Paragraphs>
  <ScaleCrop>false</ScaleCrop>
  <Company/>
  <LinksUpToDate>false</LinksUpToDate>
  <CharactersWithSpaces>3179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2020-09-06T14:48:00Z</dcterms:created>
  <dcterms:modified xsi:type="dcterms:W3CDTF">2022-02-10T05:08:00Z</dcterms:modified>
</cp:coreProperties>
</file>